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069A40A" wp14:editId="5FC6E1DB">
            <wp:extent cx="5940425" cy="8164993"/>
            <wp:effectExtent l="0" t="0" r="3175" b="7620"/>
            <wp:docPr id="1" name="Рисунок 1" descr="C:\Users\СЕРЁЖКИНО МОУ ШКОЛА\Downloads\учебный план нов редак  облож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Downloads\учебный план нов редак  облож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5D9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к учебному плану</w:t>
      </w:r>
      <w:r w:rsidRPr="002F0F70">
        <w:rPr>
          <w:rFonts w:ascii="Times New Roman" w:hAnsi="Times New Roman"/>
          <w:b/>
          <w:sz w:val="24"/>
          <w:szCs w:val="24"/>
        </w:rPr>
        <w:t xml:space="preserve"> </w:t>
      </w:r>
      <w:r w:rsidRPr="002F0F70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</w:t>
      </w:r>
    </w:p>
    <w:p w:rsidR="005245D9" w:rsidRDefault="005245D9" w:rsidP="005245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на 2017-2018 учебный  год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Учебный план является  частью  образовательной  программы  школы, разработан </w:t>
      </w:r>
    </w:p>
    <w:p w:rsidR="005245D9" w:rsidRPr="00EF7387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на  основе:</w:t>
      </w:r>
      <w:r w:rsidRPr="00EF7387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="290" w:tblpY="133"/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9639"/>
      </w:tblGrid>
      <w:tr w:rsidR="005245D9" w:rsidRPr="002F0F70" w:rsidTr="00DC79F7">
        <w:trPr>
          <w:trHeight w:val="125"/>
        </w:trPr>
        <w:tc>
          <w:tcPr>
            <w:tcW w:w="250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5245D9" w:rsidRPr="002F0F70" w:rsidRDefault="005245D9" w:rsidP="00DC79F7">
            <w:pPr>
              <w:pStyle w:val="a5"/>
              <w:numPr>
                <w:ilvl w:val="0"/>
                <w:numId w:val="6"/>
              </w:numPr>
              <w:ind w:left="706" w:hanging="283"/>
              <w:jc w:val="both"/>
            </w:pPr>
            <w:r w:rsidRPr="002F0F70">
              <w:t xml:space="preserve">Закона  Российской Федерации </w:t>
            </w:r>
            <w:proofErr w:type="gramStart"/>
            <w:r w:rsidRPr="002F0F70">
              <w:t xml:space="preserve">( </w:t>
            </w:r>
            <w:proofErr w:type="gramEnd"/>
            <w:r w:rsidRPr="002F0F70">
              <w:t xml:space="preserve">от 29.12.2012г № 273-ФЗ) «Об  образовании в </w:t>
            </w:r>
          </w:p>
          <w:p w:rsidR="005245D9" w:rsidRPr="002F0F70" w:rsidRDefault="005245D9" w:rsidP="00DC79F7">
            <w:pPr>
              <w:pStyle w:val="a5"/>
              <w:ind w:left="360"/>
              <w:jc w:val="both"/>
            </w:pPr>
            <w:r w:rsidRPr="002F0F70">
              <w:t xml:space="preserve">     Российской Федерации»</w:t>
            </w:r>
          </w:p>
        </w:tc>
      </w:tr>
      <w:tr w:rsidR="005245D9" w:rsidRPr="002F0F70" w:rsidTr="00DC79F7">
        <w:trPr>
          <w:trHeight w:val="547"/>
        </w:trPr>
        <w:tc>
          <w:tcPr>
            <w:tcW w:w="250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</w:tcPr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 w:rsidRPr="002F0F70">
              <w:t>Федерального  государственного  образовательного стандарта  начального общего образования, утвержденного приказом Министерства образования   и науки Российской Федерации от 06.10.2009г</w:t>
            </w:r>
            <w:r>
              <w:t xml:space="preserve"> </w:t>
            </w:r>
            <w:r w:rsidRPr="002F0F70">
              <w:t>.№ 373, зарегистрирован  в Минюсте России 22 декабря  2009 года, регистрационный номер 17785);</w:t>
            </w:r>
            <w:r>
              <w:t xml:space="preserve"> (дале</w:t>
            </w:r>
            <w:proofErr w:type="gramStart"/>
            <w:r>
              <w:t>е-</w:t>
            </w:r>
            <w:proofErr w:type="gramEnd"/>
            <w:r>
              <w:t xml:space="preserve"> ФГОС  начального общего образования)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 w:rsidRPr="002F0F70">
      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      </w:r>
            <w:r>
              <w:t xml:space="preserve"> (далее </w:t>
            </w:r>
            <w:proofErr w:type="gramStart"/>
            <w:r>
              <w:t>-Ф</w:t>
            </w:r>
            <w:proofErr w:type="gramEnd"/>
            <w:r>
              <w:t>ГОС  основного общего образования)</w:t>
            </w:r>
          </w:p>
          <w:p w:rsidR="005245D9" w:rsidRPr="002F0F70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>
              <w:t xml:space="preserve"> Приказа МО и Н РФ (от 05.03.2004 № 1089) « Об  утверждении федерального      компонента государственных  </w:t>
            </w:r>
            <w:proofErr w:type="spellStart"/>
            <w:proofErr w:type="gramStart"/>
            <w:r>
              <w:t>государственных</w:t>
            </w:r>
            <w:proofErr w:type="spellEnd"/>
            <w:proofErr w:type="gramEnd"/>
            <w:r>
              <w:t xml:space="preserve"> стандартов  начального общего  основного общего  и среднего(полного)  общего образования»</w:t>
            </w:r>
          </w:p>
          <w:p w:rsidR="005245D9" w:rsidRPr="002F0F70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 w:rsidRPr="002F0F70">
              <w:t>Приказ  МО и Н РФ (от 09.03.2004 № 1312) «Об утверждении федерального базисного учебного плана и  примерных учебных планов для образовательных учреждений Российской  Федерации,  реализующих программы общего образования» (с изменениями на 1 февраля 2012 года);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>
              <w:t>Порядка организации и  осуществления образовательной деятельности  по основным образовательным  программам начального общего</w:t>
            </w:r>
            <w:proofErr w:type="gramStart"/>
            <w:r>
              <w:t xml:space="preserve"> ,</w:t>
            </w:r>
            <w:proofErr w:type="gramEnd"/>
            <w:r>
              <w:t xml:space="preserve"> основного общего и среднего общего  образования , утвержденного приказом  Министерства образования и  науки Российской Федерации  от  30.08.2013г № 1015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 w:rsidRPr="002F0F70">
              <w:t>Закона Российской Федерации   от 25.10.1991г № 1807-1(</w:t>
            </w:r>
            <w:proofErr w:type="spellStart"/>
            <w:proofErr w:type="gramStart"/>
            <w:r w:rsidRPr="002F0F70">
              <w:t>ред</w:t>
            </w:r>
            <w:proofErr w:type="spellEnd"/>
            <w:proofErr w:type="gramEnd"/>
            <w:r w:rsidRPr="002F0F70">
              <w:t xml:space="preserve"> от 12,03,2014г) «О  языках народов Российской Федерации»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proofErr w:type="gramStart"/>
            <w:r w:rsidRPr="002F0F70">
              <w:rPr>
                <w:bCs/>
              </w:rPr>
              <w:t xml:space="preserve">Федеральный перечень учебников, рекомендованных и допущенных к использованию в образовательном процессе  в образовательных организациях, реализующих образовательные программы общего образования и имеющие  государственную аккредитацию ( Приказ </w:t>
            </w:r>
            <w:proofErr w:type="spellStart"/>
            <w:r w:rsidRPr="002F0F70">
              <w:rPr>
                <w:bCs/>
              </w:rPr>
              <w:t>Минобрнауки</w:t>
            </w:r>
            <w:proofErr w:type="spellEnd"/>
            <w:r w:rsidRPr="002F0F70">
              <w:rPr>
                <w:bCs/>
              </w:rPr>
              <w:t xml:space="preserve"> России от  31.03.2014  № 253 (последней редакции) «Об утверждении федерального перечня учебников, рекомендуемых к  использованию при реализации   имеющих государственную аккредитацию образовательных программ начального общего, основного общего</w:t>
            </w:r>
            <w:r>
              <w:rPr>
                <w:bCs/>
              </w:rPr>
              <w:t>, среднего общего образования.»</w:t>
            </w:r>
            <w:proofErr w:type="gramEnd"/>
          </w:p>
          <w:p w:rsidR="005245D9" w:rsidRPr="0075428F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2F0F70">
              <w:t>СанПиН 2.4.2.2821-10 «Санитарн</w:t>
            </w:r>
            <w:proofErr w:type="gramStart"/>
            <w:r w:rsidRPr="002F0F70">
              <w:t>о-</w:t>
            </w:r>
            <w:proofErr w:type="gramEnd"/>
            <w:r w:rsidRPr="002F0F70">
              <w:t xml:space="preserve"> эпидемиологические  требования  к условиям  и организации обучения  в образовательных учреждениях» (утвержденных постановлением  Главного  государственного  санитарного врача  Российской Федерации от  29 декабря  2010 года  № 189,  зарегистрированным в Минюсте  России 3 марта 2011года,  регистрационный  номер 19993</w:t>
            </w:r>
            <w:r>
              <w:t>.</w:t>
            </w:r>
          </w:p>
          <w:p w:rsidR="005245D9" w:rsidRPr="002F0F70" w:rsidRDefault="005245D9" w:rsidP="00DC79F7">
            <w:pPr>
              <w:pStyle w:val="a5"/>
              <w:numPr>
                <w:ilvl w:val="0"/>
                <w:numId w:val="1"/>
              </w:numPr>
              <w:jc w:val="both"/>
            </w:pPr>
            <w:r w:rsidRPr="002F0F70">
              <w:t xml:space="preserve">Постановления  Главного  государственного  санитарного врача  РФ  от   04.07.2014 № 41 « Об  утверждении  СанПиН  2.4.4.3172-14 «Санитарно-эпидемиологические требования  </w:t>
            </w:r>
            <w:proofErr w:type="gramStart"/>
            <w:r w:rsidRPr="002F0F70">
              <w:t>к</w:t>
            </w:r>
            <w:proofErr w:type="gramEnd"/>
            <w:r w:rsidRPr="002F0F70">
              <w:t xml:space="preserve"> дополнительного образования  детей»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>
              <w:rPr>
                <w:bCs/>
              </w:rPr>
              <w:t>Постановление  Главного  санитарного врача   РФ  «Об изменении в СанПиН от  24.11.2015г.№ 81</w:t>
            </w:r>
          </w:p>
          <w:p w:rsidR="005245D9" w:rsidRPr="00AB4C63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Приказа Министерства  образования и науки Российской Федерации  от 19.12.2014г № 1598 «Об </w:t>
            </w:r>
            <w:r>
              <w:t xml:space="preserve">утверждении </w:t>
            </w:r>
            <w:r w:rsidRPr="002F0F70">
              <w:t xml:space="preserve"> </w:t>
            </w:r>
            <w:r>
              <w:t xml:space="preserve"> ФГОС НОО  обучающихся  с ограниченными возможностями  здоровья»</w:t>
            </w:r>
            <w:r w:rsidRPr="002F0F70">
              <w:t xml:space="preserve"> </w:t>
            </w:r>
          </w:p>
          <w:p w:rsidR="005245D9" w:rsidRPr="002F0F70" w:rsidRDefault="005245D9" w:rsidP="00DC79F7">
            <w:pPr>
              <w:pStyle w:val="a5"/>
              <w:numPr>
                <w:ilvl w:val="0"/>
                <w:numId w:val="1"/>
              </w:numPr>
              <w:ind w:left="601" w:hanging="425"/>
              <w:jc w:val="both"/>
            </w:pPr>
            <w:r w:rsidRPr="002F0F70">
              <w:t>Примерная основная  образовательная программа  начального общего образования (одобрена)  решением  федерального  учебно-методического  объединения  по общему образованию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протокол от   08..04.2015 № 1/15)</w:t>
            </w:r>
          </w:p>
          <w:p w:rsidR="005245D9" w:rsidRPr="002F0F70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2F0F70">
              <w:rPr>
                <w:bCs/>
              </w:rPr>
              <w:lastRenderedPageBreak/>
              <w:t xml:space="preserve">Примерной основной образовательной программы  основного общего образования   </w:t>
            </w:r>
          </w:p>
          <w:p w:rsidR="005245D9" w:rsidRPr="002F0F70" w:rsidRDefault="005245D9" w:rsidP="00DC79F7">
            <w:pPr>
              <w:pStyle w:val="a5"/>
              <w:ind w:left="426"/>
              <w:jc w:val="both"/>
              <w:rPr>
                <w:bCs/>
              </w:rPr>
            </w:pPr>
            <w:r w:rsidRPr="002F0F70">
              <w:rPr>
                <w:bCs/>
              </w:rPr>
              <w:t>(одобрена) решением  федерального учебн</w:t>
            </w:r>
            <w:proofErr w:type="gramStart"/>
            <w:r w:rsidRPr="002F0F70">
              <w:rPr>
                <w:bCs/>
              </w:rPr>
              <w:t>о-</w:t>
            </w:r>
            <w:proofErr w:type="gramEnd"/>
            <w:r w:rsidRPr="002F0F70">
              <w:rPr>
                <w:bCs/>
              </w:rPr>
              <w:t xml:space="preserve"> методического   объединения  по  общему образованию , протокол от 08.04.2015 №1/15);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>
              <w:rPr>
                <w:bCs/>
              </w:rPr>
              <w:t>Приказ  Министерства образования и науки Российской Федерации от 31.12.2015г. № 1576 «О  внесении изменений в федеральный  государственный  образовательный стандарт начального общего  образования»,  утвержденный приказом  Министерства образования  и науки  Российской Федерации от  6.10.2009г № 373 «Об  утверждении  и введении  в действие  федерального  государственного  образовательного  стандарта  начального общего образования»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>
              <w:rPr>
                <w:bCs/>
              </w:rPr>
              <w:t>Приказ Министерства образования  и науки  РФ от  30.08.2010  № 889 «О внесении  изменений  в ФБУП и применение  учебные планы для общеобразовательных  учреждений РФ,  реализующих программы общего образования»  и методических рекомендаций  о введении 3-его часа  физической культуры в недельный объем учебной нагрузки обучающихся;</w:t>
            </w:r>
          </w:p>
          <w:p w:rsidR="005245D9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Приказ  Министерства  образования и науки РФ от 30.10.2010г. № 889 « О  внесении изменений в федеральный  базисный  учебный план и  примерные учебные планы для  образовательных учреждений Российских Федераций, реализующих программы общего образования, утвержденные приказом Министерства  образования  Российской  Федерации от  9 марта  2004г. № 1312  «Об  утверждении федерального базисного  учебного плана и примерных учебных планов для образовательных  учреждений  Российской Федерации, реализующих программы  общего</w:t>
            </w:r>
            <w:proofErr w:type="gramEnd"/>
            <w:r>
              <w:rPr>
                <w:bCs/>
              </w:rPr>
              <w:t xml:space="preserve"> образования»;</w:t>
            </w:r>
          </w:p>
          <w:p w:rsidR="005245D9" w:rsidRPr="00863A54" w:rsidRDefault="005245D9" w:rsidP="00DC79F7">
            <w:pPr>
              <w:pStyle w:val="a5"/>
              <w:numPr>
                <w:ilvl w:val="0"/>
                <w:numId w:val="1"/>
              </w:numPr>
              <w:jc w:val="both"/>
              <w:rPr>
                <w:bCs/>
              </w:rPr>
            </w:pPr>
            <w:r w:rsidRPr="00863A54">
              <w:rPr>
                <w:bCs/>
              </w:rPr>
              <w:t>Приказ Министерства  образования и науки Российской Федерации  от 01.02.2012г. № 1994 «Об изменениях  в  Федеральный  базисный учебный план и примерные учебные планы образовательных учреждений  РФ от 09.03.2004г. № 1312</w:t>
            </w:r>
          </w:p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5D9" w:rsidRDefault="005245D9" w:rsidP="00DC79F7">
            <w:pPr>
              <w:spacing w:after="0" w:line="240" w:lineRule="auto"/>
              <w:ind w:left="601" w:hanging="6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Учебный план   обеспечивает выполнение  гигиенических требований      к режиму образовательного  процесса  установленных СанПиН  2.4.2.2821-10 и предусматривает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</w:p>
          <w:p w:rsidR="005245D9" w:rsidRDefault="005245D9" w:rsidP="00DC79F7">
            <w:pPr>
              <w:spacing w:after="0" w:line="240" w:lineRule="auto"/>
              <w:ind w:left="601" w:hanging="6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- 4-летний  нормативный срок освоения образовательных программ начального общего  образования  для  </w:t>
            </w:r>
            <w:r w:rsidRPr="00E53EAA">
              <w:rPr>
                <w:rFonts w:ascii="Times New Roman" w:hAnsi="Times New Roman"/>
                <w:bCs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классов;</w:t>
            </w:r>
          </w:p>
          <w:p w:rsidR="005245D9" w:rsidRPr="00132F4C" w:rsidRDefault="005245D9" w:rsidP="00DC79F7">
            <w:pPr>
              <w:spacing w:after="0" w:line="240" w:lineRule="auto"/>
              <w:ind w:left="601" w:hanging="6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5-летний нормативный срок освоения образовательных программ основного общего образования  для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132F4C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:rsidR="005245D9" w:rsidRDefault="005245D9" w:rsidP="00DC79F7">
            <w:pPr>
              <w:spacing w:after="0" w:line="240" w:lineRule="auto"/>
              <w:ind w:left="601" w:hanging="6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Учебный план состоит  из двух часте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обязательной части  и части формируемой  участниками  образовательных отношений. </w:t>
            </w:r>
          </w:p>
          <w:p w:rsidR="005245D9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Обязательная часть  учебного плана  определяет состав  учебных предметов обязательных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предметных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областей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 которые должны быть  реализованы  во всех имеющих  государственную аккредитацию образовательных  организациях, реализующих основную образовательную программу начального общего,  основного общего образования, и учебное время, отводимое на их  изучение  по классам (годам) обучения.  Обязательная часть учебного плана  отражает содержание  образования, которое обеспечивает  достижение важнейших  целей  современного  начального общего  и основного  общего  образования.</w:t>
            </w:r>
          </w:p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  </w:t>
            </w:r>
            <w:proofErr w:type="gramStart"/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Часть учебного  плана,  формируемая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участниками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отношений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определяет</w:t>
            </w:r>
            <w:proofErr w:type="gram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время, отводимое на изучение  содержания образования  обеспечивающего  реализацию интересов  и потребностей  обучающихся,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их родителей (законных представителей) и педагогического коллектива школы. </w:t>
            </w:r>
          </w:p>
          <w:p w:rsidR="005245D9" w:rsidRDefault="005245D9" w:rsidP="00DC79F7">
            <w:pPr>
              <w:spacing w:after="0" w:line="240" w:lineRule="auto"/>
              <w:ind w:left="459" w:hanging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В учебном плане  предложено годовое  и недельное  распределение часов.</w:t>
            </w:r>
          </w:p>
          <w:p w:rsidR="005245D9" w:rsidRPr="00A566EB" w:rsidRDefault="005245D9" w:rsidP="00DC79F7">
            <w:pPr>
              <w:spacing w:after="0" w:line="240" w:lineRule="auto"/>
              <w:ind w:left="459" w:hanging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Количество часов  отведенных на освоение  обучающимися  учебного плана школы, не превышает величину  недельной  образовательной  нагрузки установленную СанПиН 2.4.2.2821-10. Образовательная недельная нагрузка  равномерно  распределяется  в течени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учебной недели  и определяется  расписанием уроков. </w:t>
            </w:r>
            <w:r w:rsidRPr="002F0F70">
              <w:t xml:space="preserve"> </w:t>
            </w:r>
            <w:r w:rsidRPr="00A566EB">
              <w:rPr>
                <w:rFonts w:ascii="Times New Roman" w:hAnsi="Times New Roman"/>
                <w:sz w:val="24"/>
                <w:szCs w:val="24"/>
              </w:rPr>
              <w:t>Недельная нагрузка не превышает    предельно  допустимой нормы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45D9" w:rsidRPr="002F0F70" w:rsidRDefault="005245D9" w:rsidP="00DC79F7">
            <w:pPr>
              <w:spacing w:after="0" w:line="240" w:lineRule="auto"/>
              <w:ind w:left="426" w:firstLine="284"/>
              <w:jc w:val="both"/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  Организация занятий по направлениям  раздела  «Внеурочная деятельность»  является неотъемлемой частью  образовательного  процесса школы, 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выходит за рамки </w:t>
            </w:r>
            <w:r w:rsidRPr="002F0F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учебного плана  и реализуется  по следующим  направлениям развития личности: (духовно-нравственное, социальное,  общекультурное, </w:t>
            </w:r>
            <w:proofErr w:type="spellStart"/>
            <w:r w:rsidRPr="002F0F70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спортивно-оздоровительное), 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представляет учащимся  возможность выбора широкого спектра знаний. Формы  внеурочных занятий в соответствии требованиями ФГОС НОО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ООО,  ООО </w:t>
            </w:r>
            <w:proofErr w:type="spellStart"/>
            <w:proofErr w:type="gramStart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ООО</w:t>
            </w:r>
            <w:proofErr w:type="spellEnd"/>
            <w:proofErr w:type="gramEnd"/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носит  активный характер: сюжетно-ролевые игры, беседы, экскурсии, соревнования, поисковые и научные исследования, учебно-трудовая деятельность, творческие конкурсы,  праздники. </w:t>
            </w:r>
          </w:p>
        </w:tc>
      </w:tr>
      <w:tr w:rsidR="005245D9" w:rsidRPr="002F0F70" w:rsidTr="00DC79F7">
        <w:trPr>
          <w:trHeight w:val="270"/>
        </w:trPr>
        <w:tc>
          <w:tcPr>
            <w:tcW w:w="250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245D9" w:rsidRPr="002F0F70" w:rsidRDefault="005245D9" w:rsidP="005245D9">
      <w:pPr>
        <w:pStyle w:val="a5"/>
        <w:ind w:left="567"/>
        <w:jc w:val="both"/>
        <w:rPr>
          <w:bCs/>
        </w:rPr>
      </w:pPr>
      <w:r w:rsidRPr="002F0F70">
        <w:lastRenderedPageBreak/>
        <w:t xml:space="preserve">.  </w:t>
      </w:r>
    </w:p>
    <w:p w:rsidR="005245D9" w:rsidRPr="00116402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116402">
        <w:rPr>
          <w:rFonts w:ascii="Times New Roman" w:hAnsi="Times New Roman"/>
          <w:b/>
          <w:bCs/>
          <w:sz w:val="24"/>
          <w:szCs w:val="24"/>
          <w:u w:val="single"/>
        </w:rPr>
        <w:t>Продолжительность  учебного года:</w:t>
      </w:r>
    </w:p>
    <w:p w:rsidR="005245D9" w:rsidRPr="002F0F70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2F0F70">
        <w:rPr>
          <w:rFonts w:ascii="Times New Roman" w:hAnsi="Times New Roman"/>
          <w:bCs/>
          <w:sz w:val="24"/>
          <w:szCs w:val="24"/>
        </w:rPr>
        <w:t>1 класс</w:t>
      </w:r>
      <w:r>
        <w:rPr>
          <w:rFonts w:ascii="Times New Roman" w:hAnsi="Times New Roman"/>
          <w:bCs/>
          <w:sz w:val="24"/>
          <w:szCs w:val="24"/>
        </w:rPr>
        <w:t xml:space="preserve">е </w:t>
      </w:r>
      <w:r w:rsidRPr="002F0F70">
        <w:rPr>
          <w:rFonts w:ascii="Times New Roman" w:hAnsi="Times New Roman"/>
          <w:bCs/>
          <w:sz w:val="24"/>
          <w:szCs w:val="24"/>
        </w:rPr>
        <w:t>33 учебных недель</w:t>
      </w:r>
    </w:p>
    <w:p w:rsidR="005245D9" w:rsidRPr="002F0F70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 </w:t>
      </w:r>
      <w:r w:rsidRPr="002F0F70">
        <w:rPr>
          <w:rFonts w:ascii="Times New Roman" w:hAnsi="Times New Roman"/>
          <w:bCs/>
          <w:sz w:val="24"/>
          <w:szCs w:val="24"/>
        </w:rPr>
        <w:t>2-4 класса</w:t>
      </w:r>
      <w:r>
        <w:rPr>
          <w:rFonts w:ascii="Times New Roman" w:hAnsi="Times New Roman"/>
          <w:bCs/>
          <w:sz w:val="24"/>
          <w:szCs w:val="24"/>
        </w:rPr>
        <w:t xml:space="preserve">х </w:t>
      </w:r>
      <w:r w:rsidRPr="002F0F70">
        <w:rPr>
          <w:rFonts w:ascii="Times New Roman" w:hAnsi="Times New Roman"/>
          <w:bCs/>
          <w:sz w:val="24"/>
          <w:szCs w:val="24"/>
        </w:rPr>
        <w:t xml:space="preserve"> не менее  34  учебных недель, 35 неделя отводится на  экскурсии.</w:t>
      </w:r>
    </w:p>
    <w:p w:rsidR="005245D9" w:rsidRPr="002F0F70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2F0F70">
        <w:rPr>
          <w:rFonts w:ascii="Times New Roman" w:hAnsi="Times New Roman"/>
          <w:bCs/>
          <w:sz w:val="24"/>
          <w:szCs w:val="24"/>
        </w:rPr>
        <w:t xml:space="preserve"> 5-8 класса</w:t>
      </w:r>
      <w:r>
        <w:rPr>
          <w:rFonts w:ascii="Times New Roman" w:hAnsi="Times New Roman"/>
          <w:bCs/>
          <w:sz w:val="24"/>
          <w:szCs w:val="24"/>
        </w:rPr>
        <w:t>х</w:t>
      </w:r>
      <w:r w:rsidRPr="002F0F70">
        <w:rPr>
          <w:rFonts w:ascii="Times New Roman" w:hAnsi="Times New Roman"/>
          <w:bCs/>
          <w:sz w:val="24"/>
          <w:szCs w:val="24"/>
        </w:rPr>
        <w:t xml:space="preserve">  35 учебных недель </w:t>
      </w:r>
    </w:p>
    <w:p w:rsidR="005245D9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Pr="002F0F70">
        <w:rPr>
          <w:rFonts w:ascii="Times New Roman" w:hAnsi="Times New Roman"/>
          <w:bCs/>
          <w:sz w:val="24"/>
          <w:szCs w:val="24"/>
        </w:rPr>
        <w:t xml:space="preserve"> 9 класс</w:t>
      </w:r>
      <w:r>
        <w:rPr>
          <w:rFonts w:ascii="Times New Roman" w:hAnsi="Times New Roman"/>
          <w:bCs/>
          <w:sz w:val="24"/>
          <w:szCs w:val="24"/>
        </w:rPr>
        <w:t>е</w:t>
      </w:r>
      <w:r w:rsidRPr="002F0F70">
        <w:rPr>
          <w:rFonts w:ascii="Times New Roman" w:hAnsi="Times New Roman"/>
          <w:bCs/>
          <w:sz w:val="24"/>
          <w:szCs w:val="24"/>
        </w:rPr>
        <w:t xml:space="preserve">  34  учебных недель, 35 неделя входит к итоговой аттестации.</w:t>
      </w:r>
    </w:p>
    <w:p w:rsidR="005245D9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73428">
        <w:rPr>
          <w:rFonts w:ascii="Times New Roman" w:hAnsi="Times New Roman"/>
          <w:b/>
          <w:bCs/>
          <w:sz w:val="24"/>
          <w:szCs w:val="24"/>
          <w:u w:val="single"/>
        </w:rPr>
        <w:t>Продолжительность уроков</w:t>
      </w:r>
    </w:p>
    <w:p w:rsidR="005245D9" w:rsidRPr="002F0F70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Для  1 класса обучение осуществляется  с использованием «ступенчатого» режима обучения в первом полугодии.  В сентябре, октябре проводятся по  3 урока в день по 35 минут каждый,  остальное время заполняется  целевыми прогулками, экскурсиями,  физкультурными занятиями, развивающими  играми.  В течени</w:t>
      </w:r>
      <w:proofErr w:type="gramStart"/>
      <w:r w:rsidRPr="002F0F70">
        <w:rPr>
          <w:rFonts w:ascii="Times New Roman" w:hAnsi="Times New Roman"/>
          <w:sz w:val="24"/>
          <w:szCs w:val="24"/>
        </w:rPr>
        <w:t>и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восьми недель учитель работающий в 1 классе, на  четвертых уроках  проводит  уроки физической культуры, а также уроки по другим предметам в форме  уроков-игр, уроков – уроков-импровизаций и т.п. ;  в ноябре декабре проводятся  по 4 урока по 35 минут каждый;   во втором полугодии (январь-май)- по 4 урока по 45 минут  каждый. Ориентирована  динамическая пауза в середине учебного дня продолжительностью не менее 40 минут. </w:t>
      </w:r>
    </w:p>
    <w:p w:rsidR="005245D9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Обучение в  первом классе  в соответствии с СанПиН 2.4.2.2821-10 организуется в  первую смену при  пятидневной учебной неделе  с максимально допустимой нагрузкой в 21   академический час с  дополнительными  недельными каникулами  в третье</w:t>
      </w:r>
      <w:r>
        <w:rPr>
          <w:rFonts w:ascii="Times New Roman" w:hAnsi="Times New Roman"/>
          <w:sz w:val="24"/>
          <w:szCs w:val="24"/>
        </w:rPr>
        <w:t xml:space="preserve">й   </w:t>
      </w:r>
      <w:r w:rsidRPr="002F0F70">
        <w:rPr>
          <w:rFonts w:ascii="Times New Roman" w:hAnsi="Times New Roman"/>
          <w:sz w:val="24"/>
          <w:szCs w:val="24"/>
        </w:rPr>
        <w:t>четверти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245D9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2-9-х  классов </w:t>
      </w:r>
      <w:r w:rsidRPr="002F0F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45 минут</w:t>
      </w:r>
    </w:p>
    <w:p w:rsidR="005245D9" w:rsidRPr="00116402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45D9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16402">
        <w:rPr>
          <w:rFonts w:ascii="Times New Roman" w:hAnsi="Times New Roman"/>
          <w:b/>
          <w:sz w:val="24"/>
          <w:szCs w:val="24"/>
          <w:u w:val="single"/>
        </w:rPr>
        <w:t>Режим работы школы:</w:t>
      </w:r>
    </w:p>
    <w:p w:rsidR="005245D9" w:rsidRDefault="005245D9" w:rsidP="005245D9">
      <w:pPr>
        <w:pStyle w:val="a5"/>
        <w:ind w:left="567"/>
        <w:jc w:val="both"/>
      </w:pPr>
    </w:p>
    <w:p w:rsidR="005245D9" w:rsidRPr="002F0F70" w:rsidRDefault="005245D9" w:rsidP="005245D9">
      <w:pPr>
        <w:pStyle w:val="a5"/>
        <w:ind w:left="567"/>
        <w:jc w:val="both"/>
        <w:rPr>
          <w:bCs/>
        </w:rPr>
      </w:pPr>
      <w:r>
        <w:t>Ш</w:t>
      </w:r>
      <w:r w:rsidRPr="002F0F70">
        <w:t xml:space="preserve">кола работает  в </w:t>
      </w:r>
      <w:r>
        <w:t xml:space="preserve"> ре</w:t>
      </w:r>
      <w:r w:rsidRPr="002F0F70">
        <w:t>жиме  6-дневной  недели (кроме 1-го класса).</w:t>
      </w:r>
    </w:p>
    <w:p w:rsidR="005245D9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11640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1 классе – пятидневная учебная неделя</w:t>
      </w:r>
    </w:p>
    <w:p w:rsidR="005245D9" w:rsidRPr="00116402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2-9 класса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шестидневная  учебная неделя.</w:t>
      </w:r>
    </w:p>
    <w:p w:rsidR="005245D9" w:rsidRPr="00116402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245D9" w:rsidRPr="002F0F70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Язык обучения  русский.</w:t>
      </w:r>
    </w:p>
    <w:p w:rsidR="005245D9" w:rsidRPr="002F0F70" w:rsidRDefault="005245D9" w:rsidP="005245D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В связи с демографической  ситуацией    в школе 1-3 классы 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объеденены</w:t>
      </w:r>
      <w:proofErr w:type="spellEnd"/>
    </w:p>
    <w:p w:rsidR="005245D9" w:rsidRPr="002F0F70" w:rsidRDefault="005245D9" w:rsidP="005245D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2 -го класса нет.</w:t>
      </w: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 xml:space="preserve">к учебному плану </w:t>
      </w:r>
      <w:r>
        <w:rPr>
          <w:rFonts w:ascii="Times New Roman" w:hAnsi="Times New Roman"/>
          <w:b/>
          <w:sz w:val="24"/>
          <w:szCs w:val="24"/>
        </w:rPr>
        <w:t xml:space="preserve">начального </w:t>
      </w:r>
      <w:r w:rsidRPr="002F0F70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1-4</w:t>
      </w:r>
      <w:r w:rsidRPr="002F0F70">
        <w:rPr>
          <w:rFonts w:ascii="Times New Roman" w:hAnsi="Times New Roman"/>
          <w:b/>
          <w:sz w:val="24"/>
          <w:szCs w:val="24"/>
        </w:rPr>
        <w:t xml:space="preserve"> классы)</w:t>
      </w:r>
    </w:p>
    <w:p w:rsidR="005245D9" w:rsidRDefault="005245D9" w:rsidP="005245D9">
      <w:pPr>
        <w:pStyle w:val="a5"/>
        <w:jc w:val="both"/>
      </w:pPr>
    </w:p>
    <w:p w:rsidR="005245D9" w:rsidRDefault="005245D9" w:rsidP="005245D9">
      <w:pPr>
        <w:pStyle w:val="a5"/>
        <w:ind w:left="426"/>
        <w:jc w:val="both"/>
      </w:pPr>
      <w:r>
        <w:t xml:space="preserve">     </w:t>
      </w:r>
      <w:r w:rsidRPr="002F0F70">
        <w:rPr>
          <w:bCs/>
        </w:rPr>
        <w:t xml:space="preserve"> </w:t>
      </w:r>
      <w:r>
        <w:rPr>
          <w:bCs/>
        </w:rPr>
        <w:t xml:space="preserve">   </w:t>
      </w:r>
      <w:r w:rsidRPr="002F0F70">
        <w:rPr>
          <w:bCs/>
        </w:rPr>
        <w:t xml:space="preserve">Учебный план </w:t>
      </w:r>
      <w:r>
        <w:rPr>
          <w:bCs/>
        </w:rPr>
        <w:t xml:space="preserve"> </w:t>
      </w:r>
      <w:r w:rsidRPr="002F0F70">
        <w:rPr>
          <w:bCs/>
        </w:rPr>
        <w:t xml:space="preserve">начального общего образования  </w:t>
      </w:r>
      <w:r>
        <w:rPr>
          <w:bCs/>
        </w:rPr>
        <w:t xml:space="preserve"> (1-4 классы) </w:t>
      </w:r>
      <w:r w:rsidRPr="002F0F70">
        <w:rPr>
          <w:bCs/>
        </w:rPr>
        <w:t xml:space="preserve">разработан </w:t>
      </w:r>
      <w:r w:rsidRPr="002F0F70">
        <w:t xml:space="preserve">на основе </w:t>
      </w:r>
      <w:r>
        <w:t xml:space="preserve"> варианта 3  «</w:t>
      </w:r>
      <w:r w:rsidRPr="002F0F70">
        <w:t xml:space="preserve"> Примерно</w:t>
      </w:r>
      <w:r>
        <w:t xml:space="preserve">й </w:t>
      </w:r>
      <w:r w:rsidRPr="002F0F70">
        <w:t xml:space="preserve"> основно</w:t>
      </w:r>
      <w:r>
        <w:t xml:space="preserve">й </w:t>
      </w:r>
      <w:r w:rsidRPr="002F0F70">
        <w:t xml:space="preserve">  образовательной программы  начального общего образования</w:t>
      </w:r>
      <w:r>
        <w:t xml:space="preserve">» </w:t>
      </w:r>
      <w:r w:rsidRPr="002F0F70">
        <w:t xml:space="preserve"> про</w:t>
      </w:r>
      <w:r>
        <w:t>токол от   08..04.2015  № 1/15</w:t>
      </w:r>
    </w:p>
    <w:p w:rsidR="005245D9" w:rsidRPr="002F0F70" w:rsidRDefault="005245D9" w:rsidP="005245D9">
      <w:pPr>
        <w:pStyle w:val="a5"/>
        <w:ind w:left="426"/>
        <w:jc w:val="both"/>
      </w:pPr>
      <w:r>
        <w:t xml:space="preserve">     </w:t>
      </w:r>
      <w:r w:rsidRPr="002F0F70">
        <w:t>Учебный план  образовательных организаций, реализующих  основную  образовательную программу  начального общего образования</w:t>
      </w:r>
      <w:proofErr w:type="gramStart"/>
      <w:r w:rsidRPr="002F0F70">
        <w:t xml:space="preserve"> ,</w:t>
      </w:r>
      <w:proofErr w:type="gramEnd"/>
      <w:r w:rsidRPr="002F0F70">
        <w:t xml:space="preserve"> фиксирует общий объем нагрузки, максимальный объем  аудиторной нагрузки  обучающихся , состав и структуру  предметных областей, распределяет  учебное  время . отводимое  на их освоение  по классам  и учебным предметам.</w:t>
      </w:r>
    </w:p>
    <w:p w:rsidR="005245D9" w:rsidRPr="002F0F70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Начальное  образование реализуется по УМК  «Начальная школа </w:t>
      </w:r>
      <w:r w:rsidRPr="002F0F70">
        <w:rPr>
          <w:rFonts w:ascii="Times New Roman" w:hAnsi="Times New Roman"/>
          <w:sz w:val="24"/>
          <w:szCs w:val="24"/>
          <w:lang w:val="en-US"/>
        </w:rPr>
        <w:t>XXI</w:t>
      </w:r>
      <w:r w:rsidRPr="002F0F70">
        <w:rPr>
          <w:rFonts w:ascii="Times New Roman" w:hAnsi="Times New Roman"/>
          <w:sz w:val="24"/>
          <w:szCs w:val="24"/>
        </w:rPr>
        <w:t xml:space="preserve"> века»  </w:t>
      </w:r>
    </w:p>
    <w:p w:rsidR="005245D9" w:rsidRPr="002F0F70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Учебный план  разработан с учетом  максимальных величин образовательной  аудиторной нагрузки  в  образовательных организациях, установленных  СанПиН  2.4.2.2821-10., состоит  из двух частей  обязательной части и части  формируемой  участниками  образовательных отношений.  Обязательная часть  учебного плана  определяет состав учебных   обязательных предметных областей,  реализующих  образовательную программу начального общего  образования, и учебное время.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Отводимое  на их  изучение   по классам (годам) обучения </w:t>
      </w:r>
      <w:proofErr w:type="gramEnd"/>
    </w:p>
    <w:p w:rsidR="005245D9" w:rsidRPr="002F0F70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Обязательная часть  учебного плана отражает   содержание  образования, которое обеспечивает  достижение важнейших  целей современного  начального образования:</w:t>
      </w:r>
    </w:p>
    <w:p w:rsidR="005245D9" w:rsidRPr="002F0F70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формирование  гражданской   идентичности  обучающихся, приобщение их  к общекультурным, национальным и этнокультурным  ценностям.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1-4 </w:t>
      </w:r>
      <w:proofErr w:type="gramStart"/>
      <w:r w:rsidRPr="002F0F70">
        <w:rPr>
          <w:rFonts w:ascii="Times New Roman" w:hAnsi="Times New Roman"/>
          <w:sz w:val="24"/>
          <w:szCs w:val="24"/>
        </w:rPr>
        <w:t>классах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проводится  3 часа  уроков физической культуры в неделю, предусмотренной  в объеме  максимально  допустимой  недельной нагрузки. 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F0F70">
        <w:rPr>
          <w:rFonts w:ascii="Times New Roman" w:hAnsi="Times New Roman"/>
          <w:sz w:val="24"/>
          <w:szCs w:val="24"/>
        </w:rPr>
        <w:t>Двигательная активность  обучающихся, помимо уроков физической культуры и образовательного процесса  дополнительно  обеспечивается за счет:</w:t>
      </w:r>
      <w:proofErr w:type="gramEnd"/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- проведение на уроках физкультминуток, гимнастики для глаз  в соответствии рекомендованными комплексными упражнени</w:t>
      </w:r>
      <w:r>
        <w:rPr>
          <w:rFonts w:ascii="Times New Roman" w:hAnsi="Times New Roman"/>
          <w:sz w:val="24"/>
          <w:szCs w:val="24"/>
        </w:rPr>
        <w:t>ями</w:t>
      </w:r>
      <w:r w:rsidRPr="002F0F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приложение 4,5 СанПиН 2.4.2821-10);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построением  структуры урока  с учетом  чередования  различных видов  учебной деятельности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чтение, письмо,   опрос, практическая деятельность  и </w:t>
      </w:r>
      <w:proofErr w:type="spellStart"/>
      <w:r w:rsidRPr="002F0F70">
        <w:rPr>
          <w:rFonts w:ascii="Times New Roman" w:hAnsi="Times New Roman"/>
          <w:sz w:val="24"/>
          <w:szCs w:val="24"/>
        </w:rPr>
        <w:t>т.д</w:t>
      </w:r>
      <w:proofErr w:type="spellEnd"/>
      <w:r w:rsidRPr="002F0F70">
        <w:rPr>
          <w:rFonts w:ascii="Times New Roman" w:hAnsi="Times New Roman"/>
          <w:sz w:val="24"/>
          <w:szCs w:val="24"/>
        </w:rPr>
        <w:t>).</w:t>
      </w:r>
    </w:p>
    <w:p w:rsidR="005245D9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«Родной язык и литератур</w:t>
      </w:r>
      <w:r>
        <w:rPr>
          <w:rFonts w:ascii="Times New Roman" w:hAnsi="Times New Roman"/>
          <w:sz w:val="24"/>
          <w:szCs w:val="24"/>
        </w:rPr>
        <w:t xml:space="preserve">а»    из </w:t>
      </w:r>
      <w:r w:rsidRPr="00C41B71">
        <w:rPr>
          <w:rFonts w:ascii="Times New Roman" w:hAnsi="Times New Roman"/>
          <w:sz w:val="24"/>
          <w:szCs w:val="24"/>
        </w:rPr>
        <w:t>предметной      области «родной язык  и литературное чтение на родном языке»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  согласию родителей (законных представителей) изучается чувашский язык. 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1-ом классе </w:t>
      </w:r>
      <w:r w:rsidRPr="002F0F70">
        <w:rPr>
          <w:rFonts w:ascii="Times New Roman" w:hAnsi="Times New Roman"/>
          <w:sz w:val="24"/>
          <w:szCs w:val="24"/>
        </w:rPr>
        <w:t xml:space="preserve"> «Родной язык и литературное  чтение» представлена</w:t>
      </w:r>
      <w:r w:rsidRPr="002F0F70">
        <w:rPr>
          <w:rFonts w:ascii="Times New Roman" w:hAnsi="Times New Roman"/>
          <w:b/>
          <w:sz w:val="24"/>
          <w:szCs w:val="24"/>
        </w:rPr>
        <w:t xml:space="preserve">  </w:t>
      </w:r>
      <w:r w:rsidRPr="002F0F70">
        <w:rPr>
          <w:rFonts w:ascii="Times New Roman" w:hAnsi="Times New Roman"/>
          <w:sz w:val="24"/>
          <w:szCs w:val="24"/>
        </w:rPr>
        <w:t>предметами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 родной (чувашский) язык и литератур</w:t>
      </w:r>
      <w:r>
        <w:rPr>
          <w:rFonts w:ascii="Times New Roman" w:hAnsi="Times New Roman"/>
          <w:sz w:val="24"/>
          <w:szCs w:val="24"/>
        </w:rPr>
        <w:t>а</w:t>
      </w:r>
      <w:r w:rsidRPr="002F0F70">
        <w:rPr>
          <w:rFonts w:ascii="Times New Roman" w:hAnsi="Times New Roman"/>
          <w:sz w:val="24"/>
          <w:szCs w:val="24"/>
        </w:rPr>
        <w:t>,  ведется, как один предмет,  в 2-4 классах, как  два предмета родной (чувашский) язык, и</w:t>
      </w:r>
      <w:r>
        <w:rPr>
          <w:rFonts w:ascii="Times New Roman" w:hAnsi="Times New Roman"/>
          <w:sz w:val="24"/>
          <w:szCs w:val="24"/>
        </w:rPr>
        <w:t xml:space="preserve">  родная литература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Во</w:t>
      </w:r>
      <w:r w:rsidRPr="002F0F70">
        <w:rPr>
          <w:rFonts w:ascii="Times New Roman" w:hAnsi="Times New Roman"/>
          <w:sz w:val="24"/>
          <w:szCs w:val="24"/>
        </w:rPr>
        <w:t xml:space="preserve">  2-4</w:t>
      </w:r>
      <w:r>
        <w:rPr>
          <w:rFonts w:ascii="Times New Roman" w:hAnsi="Times New Roman"/>
          <w:sz w:val="24"/>
          <w:szCs w:val="24"/>
        </w:rPr>
        <w:t>-х классах  и</w:t>
      </w:r>
      <w:r w:rsidRPr="002F0F70">
        <w:rPr>
          <w:rFonts w:ascii="Times New Roman" w:hAnsi="Times New Roman"/>
          <w:sz w:val="24"/>
          <w:szCs w:val="24"/>
        </w:rPr>
        <w:t>ностранный язык – «Английский</w:t>
      </w:r>
      <w:r>
        <w:rPr>
          <w:rFonts w:ascii="Times New Roman" w:hAnsi="Times New Roman"/>
          <w:sz w:val="24"/>
          <w:szCs w:val="24"/>
        </w:rPr>
        <w:t xml:space="preserve"> язык </w:t>
      </w:r>
      <w:r w:rsidRPr="002F0F70">
        <w:rPr>
          <w:rFonts w:ascii="Times New Roman" w:hAnsi="Times New Roman"/>
          <w:sz w:val="24"/>
          <w:szCs w:val="24"/>
        </w:rPr>
        <w:t xml:space="preserve">»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В 1 классе  иностранны</w:t>
      </w:r>
      <w:proofErr w:type="gramStart"/>
      <w:r w:rsidRPr="002F0F70">
        <w:rPr>
          <w:rFonts w:ascii="Times New Roman" w:hAnsi="Times New Roman"/>
          <w:sz w:val="24"/>
          <w:szCs w:val="24"/>
        </w:rPr>
        <w:t>й(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английский)  язык  реализуется в рамках  внеурочной деятельности ФГОС НОО ( решение  республиканского  августовского  совещания  работников  образования  и науки от 15.08.2014г.) 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Объем курса за учебный год  составляет 33 </w:t>
      </w:r>
      <w:proofErr w:type="gramStart"/>
      <w:r w:rsidRPr="002F0F70">
        <w:rPr>
          <w:rFonts w:ascii="Times New Roman" w:hAnsi="Times New Roman"/>
          <w:color w:val="262626"/>
          <w:sz w:val="24"/>
          <w:szCs w:val="24"/>
        </w:rPr>
        <w:t>академических</w:t>
      </w:r>
      <w:proofErr w:type="gramEnd"/>
      <w:r w:rsidRPr="002F0F70">
        <w:rPr>
          <w:rFonts w:ascii="Times New Roman" w:hAnsi="Times New Roman"/>
          <w:color w:val="262626"/>
          <w:sz w:val="24"/>
          <w:szCs w:val="24"/>
        </w:rPr>
        <w:t xml:space="preserve"> часа из расчета  1 час в неделю.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Учебный  предмет  «Окружающий мир»  изучается по  2 часа в неделю и  является интегрированным: в нем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объеденены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знания о природе, человеке, обществе. Истории России и родного края, основы безопасности, правила дорожного движения.</w:t>
      </w:r>
    </w:p>
    <w:p w:rsidR="005245D9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Учебный предмет «Основы религиозных культур и светской этики», утвержденный распоряжением Правительства Российской Федерации от 28 января 2012 г.  № 84  изучается в 4 классе в объеме 1 часа в неделю. </w:t>
      </w:r>
    </w:p>
    <w:p w:rsidR="005245D9" w:rsidRPr="002F0F70" w:rsidRDefault="005245D9" w:rsidP="005245D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F0F70">
        <w:rPr>
          <w:rFonts w:ascii="Times New Roman" w:hAnsi="Times New Roman"/>
          <w:sz w:val="24"/>
          <w:szCs w:val="24"/>
        </w:rPr>
        <w:t xml:space="preserve">      Из части формируемой  участниками образовательных отношений </w:t>
      </w: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для закладывания основ  развития речи </w:t>
      </w:r>
      <w:r>
        <w:rPr>
          <w:rFonts w:ascii="Times New Roman" w:hAnsi="Times New Roman"/>
          <w:sz w:val="24"/>
          <w:szCs w:val="24"/>
        </w:rPr>
        <w:t xml:space="preserve"> 1 час </w:t>
      </w:r>
      <w:r w:rsidRPr="002F0F70">
        <w:rPr>
          <w:rFonts w:ascii="Times New Roman" w:hAnsi="Times New Roman"/>
          <w:sz w:val="24"/>
          <w:szCs w:val="24"/>
        </w:rPr>
        <w:t xml:space="preserve">выделен  на изучение  предмета </w:t>
      </w:r>
      <w:r>
        <w:rPr>
          <w:rFonts w:ascii="Times New Roman" w:hAnsi="Times New Roman"/>
          <w:sz w:val="24"/>
          <w:szCs w:val="24"/>
        </w:rPr>
        <w:t xml:space="preserve">литературное чтение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7800" w:type="dxa"/>
        <w:tblInd w:w="426" w:type="dxa"/>
        <w:tblLook w:val="04A0" w:firstRow="1" w:lastRow="0" w:firstColumn="1" w:lastColumn="0" w:noHBand="0" w:noVBand="1"/>
      </w:tblPr>
      <w:tblGrid>
        <w:gridCol w:w="491"/>
        <w:gridCol w:w="1645"/>
        <w:gridCol w:w="3500"/>
        <w:gridCol w:w="959"/>
        <w:gridCol w:w="1205"/>
      </w:tblGrid>
      <w:tr w:rsidR="005245D9" w:rsidRPr="002F0F70" w:rsidTr="00DC79F7">
        <w:tc>
          <w:tcPr>
            <w:tcW w:w="491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500" w:type="dxa"/>
            <w:tcBorders>
              <w:left w:val="single" w:sz="4" w:space="0" w:color="auto"/>
            </w:tcBorders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959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05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5245D9" w:rsidRPr="002F0F70" w:rsidTr="00DC79F7">
        <w:tc>
          <w:tcPr>
            <w:tcW w:w="491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00" w:type="dxa"/>
            <w:tcBorders>
              <w:left w:val="single" w:sz="4" w:space="0" w:color="auto"/>
            </w:tcBorders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развития  устной речи</w:t>
            </w:r>
          </w:p>
        </w:tc>
        <w:tc>
          <w:tcPr>
            <w:tcW w:w="959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</w:tcPr>
          <w:p w:rsidR="005245D9" w:rsidRPr="002F0F70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По итогам  учебного года  в 1-4 классах  проводится  комплексная  работа с целью выявления  </w:t>
      </w:r>
      <w:proofErr w:type="spellStart"/>
      <w:r w:rsidRPr="002F0F7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 результатов,  включающих уровень  освоения обучающихся.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Формы, периодичность  и порядок текущего контроля  успеваемости и  промежуточной аттестации 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локальным актом образовательной организации,  прилагается к учебному плану школы на 2017-2018 учебный год.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     </w:t>
      </w: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к учебному плану основного общего образования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(5-7 классы)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Учебный план  для основного общего образования 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для 5-7 классов) разрабатывается на основе:</w:t>
      </w:r>
    </w:p>
    <w:p w:rsidR="005245D9" w:rsidRPr="002F0F70" w:rsidRDefault="005245D9" w:rsidP="005245D9">
      <w:pPr>
        <w:pStyle w:val="a5"/>
        <w:numPr>
          <w:ilvl w:val="0"/>
          <w:numId w:val="7"/>
        </w:numPr>
        <w:ind w:left="426"/>
        <w:jc w:val="both"/>
      </w:pPr>
      <w:r w:rsidRPr="002F0F70">
        <w:t>Закона Российской  Федерации от 29.12.2012г. № 273-ФЗ «Об образовании  Российской Федерации»</w:t>
      </w:r>
      <w:proofErr w:type="gramStart"/>
      <w:r w:rsidRPr="002F0F70">
        <w:t xml:space="preserve"> ;</w:t>
      </w:r>
      <w:proofErr w:type="gramEnd"/>
    </w:p>
    <w:p w:rsidR="005245D9" w:rsidRPr="002F0F70" w:rsidRDefault="005245D9" w:rsidP="005245D9">
      <w:pPr>
        <w:pStyle w:val="a5"/>
        <w:numPr>
          <w:ilvl w:val="0"/>
          <w:numId w:val="7"/>
        </w:numPr>
        <w:ind w:left="426"/>
        <w:jc w:val="both"/>
      </w:pPr>
      <w:r w:rsidRPr="002F0F70">
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</w:r>
    </w:p>
    <w:p w:rsidR="005245D9" w:rsidRPr="002F0F70" w:rsidRDefault="005245D9" w:rsidP="005245D9">
      <w:pPr>
        <w:pStyle w:val="a5"/>
        <w:numPr>
          <w:ilvl w:val="0"/>
          <w:numId w:val="7"/>
        </w:numPr>
        <w:ind w:left="426"/>
        <w:jc w:val="both"/>
        <w:rPr>
          <w:bCs/>
        </w:rPr>
      </w:pPr>
      <w:r w:rsidRPr="002F0F70">
        <w:rPr>
          <w:bCs/>
        </w:rPr>
        <w:t xml:space="preserve">Примерной основной образовательной программы  основного общего образования   </w:t>
      </w:r>
    </w:p>
    <w:p w:rsidR="005245D9" w:rsidRPr="002F0F70" w:rsidRDefault="005245D9" w:rsidP="005245D9">
      <w:pPr>
        <w:pStyle w:val="a5"/>
        <w:ind w:left="426"/>
        <w:jc w:val="both"/>
        <w:rPr>
          <w:bCs/>
        </w:rPr>
      </w:pPr>
      <w:r w:rsidRPr="002F0F70">
        <w:rPr>
          <w:bCs/>
        </w:rPr>
        <w:t>(одобрена) решением  федерального учебн</w:t>
      </w:r>
      <w:proofErr w:type="gramStart"/>
      <w:r w:rsidRPr="002F0F70">
        <w:rPr>
          <w:bCs/>
        </w:rPr>
        <w:t>о-</w:t>
      </w:r>
      <w:proofErr w:type="gramEnd"/>
      <w:r w:rsidRPr="002F0F70">
        <w:rPr>
          <w:bCs/>
        </w:rPr>
        <w:t xml:space="preserve"> методического   объединения  по  общему образованию , протокол от 08.04.2015 №1/15);</w:t>
      </w:r>
      <w:r>
        <w:rPr>
          <w:bCs/>
        </w:rPr>
        <w:t xml:space="preserve"> вариант 4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bCs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 Из предметной  области «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Родной язык и литература 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»   родной язык и литература изучается,  как два   отдельных предмета  родной язык, родная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литература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proofErr w:type="gramEnd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   согласию родителей (законных представителей) изучается чувашский язык и чувашская литература.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с ФГОС ООО  в 7 классе предметная область  «Математика и информатика»  представлена новыми учебными предметами «Информатика»- (1 час в неделю),  «Геометрия»  (2 часа в неделю», «Алгебра» (3 часа в неделю).</w:t>
      </w:r>
      <w:proofErr w:type="gramEnd"/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 с ФГОС ООО  в 5 классе вводится  учебные дисциплины «Биология», «География»  по 1 часу в неделю.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  В 5 классе предметная область  </w:t>
      </w:r>
      <w:r w:rsidRPr="002F0F70">
        <w:rPr>
          <w:rFonts w:ascii="Times New Roman" w:hAnsi="Times New Roman"/>
          <w:b/>
          <w:sz w:val="24"/>
          <w:szCs w:val="24"/>
        </w:rPr>
        <w:t>«Основы духовно- нравственной культуры народов России»</w:t>
      </w:r>
      <w:r w:rsidRPr="002F0F70">
        <w:rPr>
          <w:rFonts w:ascii="Times New Roman" w:hAnsi="Times New Roman"/>
          <w:sz w:val="24"/>
          <w:szCs w:val="24"/>
        </w:rPr>
        <w:t xml:space="preserve"> (предметная область  ОДНКНР) в соответствии с вводом  федеральным государственным образовательным стандартом основного общего образования для обеспечения  знаний  основных норм морали, культурных традиций народов России, </w:t>
      </w:r>
    </w:p>
    <w:p w:rsidR="005245D9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формирование представлений об исторической   роли  традиционных религий и гражданского общества в  становлении российской  государственности, является продолжением учебного предмета  ОРКСЭ  начальной школы и реализуется  через занятия  по предметной области  ОДНКНР, учитывающие региональные, национальные и этнокультурные особенности республики.  </w:t>
      </w: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Часы из компонента  образовательных отношений   распределены следующим образом:</w:t>
      </w:r>
    </w:p>
    <w:tbl>
      <w:tblPr>
        <w:tblW w:w="99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5811"/>
        <w:gridCol w:w="709"/>
        <w:gridCol w:w="850"/>
      </w:tblGrid>
      <w:tr w:rsidR="005245D9" w:rsidRPr="002F0F70" w:rsidTr="00DC79F7">
        <w:trPr>
          <w:trHeight w:val="556"/>
        </w:trPr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№№</w:t>
            </w: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Предмет-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цель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Кол-во</w:t>
            </w:r>
          </w:p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часов</w:t>
            </w:r>
          </w:p>
        </w:tc>
      </w:tr>
      <w:tr w:rsidR="005245D9" w:rsidRPr="002F0F70" w:rsidTr="00DC79F7"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Обществознание 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первоначальных сведений 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63"/>
        </w:trPr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245D9" w:rsidRPr="002F0F70" w:rsidTr="00DC79F7"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 вычислительных навыков 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245D9" w:rsidRPr="002F0F70" w:rsidTr="00DC79F7"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Биология 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для закладывания основ  развития речи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орфографических навыков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77</w:t>
            </w:r>
          </w:p>
          <w:p w:rsidR="005245D9" w:rsidRPr="002F0F70" w:rsidRDefault="005245D9" w:rsidP="00DC79F7">
            <w:pPr>
              <w:spacing w:after="0" w:line="240" w:lineRule="auto"/>
              <w:ind w:left="410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245D9" w:rsidRPr="002F0F70" w:rsidTr="00DC79F7">
        <w:tc>
          <w:tcPr>
            <w:tcW w:w="284" w:type="dxa"/>
          </w:tcPr>
          <w:p w:rsidR="005245D9" w:rsidRPr="002F0F70" w:rsidRDefault="005245D9" w:rsidP="00DC79F7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709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5D9" w:rsidRPr="002F0F70" w:rsidRDefault="005245D9" w:rsidP="00DC79F7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</w:tbl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Внеурочная деятельность  в 5-7 классах осуществляется  в рамках реализации  ООП ООО школы по  всем направлениям, не включается в учебный план, а ее количество  не определяется  в часах аудиторной нагрузки.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245D9" w:rsidRPr="002F0F70" w:rsidRDefault="005245D9" w:rsidP="005245D9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к учебному плану основного общего образования</w:t>
      </w:r>
    </w:p>
    <w:p w:rsidR="005245D9" w:rsidRDefault="005245D9" w:rsidP="005245D9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(8-9 классы)</w:t>
      </w:r>
    </w:p>
    <w:p w:rsidR="005245D9" w:rsidRPr="002F0F70" w:rsidRDefault="005245D9" w:rsidP="005245D9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2F0F70">
        <w:rPr>
          <w:rFonts w:ascii="Times New Roman" w:hAnsi="Times New Roman"/>
          <w:sz w:val="24"/>
          <w:szCs w:val="24"/>
        </w:rPr>
        <w:t>Учебный план  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  для 8-9 классов   составлен  на основе  приказа   МО и Н РФ (от 09.03.2004 № 1312) «Об утверждении федерального базисного учебного плана и  примерных учебных планов для образовательных учреждений Российской  Федерации,  реализующих программы общего образования» (в ред. Приказов </w:t>
      </w:r>
      <w:proofErr w:type="spellStart"/>
      <w:r w:rsidRPr="002F0F7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РФ от 20.08.2008 №241, от 30.08.2010 №889, от 03.06.2011№1994);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для образовательных учреждений  Российской Федерации  с русским языком обучения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Учебный план  для 8-9 классов ориентирован  на двухлетний  нормативный срок освоения  образовательных программ основного общего образования и ориентирован на срок  35 учебные недели для 8 класса, 34  учебные недели в год для 9 класса.  Обучение  организуется в первую смену при шестидневной неделе с максимально допустимой нагрузкой (8-9-х классах  35 академических часов). Продолжительность урока - 45 минут.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Учебный план разработан  с учетом максимальных величин образовательной аудиторной нагрузки в образовательных организациях, установленных СанПиН 2.4.2.2821-10.  Учебным планом не допускается  увеличение максимального объема учебной нагрузки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>.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В учебный план внесены все предметы образовательной школы, нормирована предельно допустимая и минимальная нагрузка учащихся. Преподавание предметов всех областей, входящих в учебный план, ведется по программам, утвержденным МО и Н Российской Федерации. Все  учебные  курсы имеют необходимое программно-методическое обеспечение.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Учебные планы создают возможности для всестороннего развития учащихся: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2F0F70">
        <w:rPr>
          <w:rFonts w:ascii="Times New Roman" w:hAnsi="Times New Roman"/>
          <w:sz w:val="24"/>
          <w:szCs w:val="24"/>
        </w:rPr>
        <w:t>часы, отводимые для преподавания предметов федерального и регионального компонентов государственных стандартов общего образования сохранены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в пределах, установленных сеткой часов;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Учебный план состоит из двух часте</w:t>
      </w:r>
      <w:proofErr w:type="gramStart"/>
      <w:r w:rsidRPr="002F0F70">
        <w:rPr>
          <w:rFonts w:ascii="Times New Roman" w:hAnsi="Times New Roman"/>
          <w:sz w:val="24"/>
          <w:szCs w:val="24"/>
        </w:rPr>
        <w:t>й-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обязательной и  части  компонента  образовательной организации.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0F70">
        <w:rPr>
          <w:rFonts w:ascii="Times New Roman" w:hAnsi="Times New Roman"/>
          <w:sz w:val="24"/>
          <w:szCs w:val="24"/>
        </w:rPr>
        <w:t>Учебный предмет    « Родной язык и литература» представлен двумя образовательными компонентами.: «Родной (чувашский) язык» и   «Родная (чувашская)  литература».</w:t>
      </w:r>
      <w:proofErr w:type="gramEnd"/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Учебные предметы: «Иностранны</w:t>
      </w:r>
      <w:proofErr w:type="gramStart"/>
      <w:r w:rsidRPr="002F0F70">
        <w:rPr>
          <w:rFonts w:ascii="Times New Roman" w:hAnsi="Times New Roman"/>
          <w:sz w:val="24"/>
          <w:szCs w:val="24"/>
        </w:rPr>
        <w:t>й(</w:t>
      </w:r>
      <w:proofErr w:type="gramEnd"/>
      <w:r w:rsidRPr="002F0F70">
        <w:rPr>
          <w:rFonts w:ascii="Times New Roman" w:hAnsi="Times New Roman"/>
          <w:sz w:val="24"/>
          <w:szCs w:val="24"/>
        </w:rPr>
        <w:t>английский) язык», «Информатика и ИКТ», «География», «Обществознание», «Биология», «Основы безопасности жизнедеятельности», «Физическая культура» -  изучаются в соответствии с учебным планом для 8-9 классов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Учебный предмет «Обществознание» является интегрированным и  построен по модульному принципу и включает содержательные разделы: «Общество», «Человек», «Социальная сфера», «Политика». «Экономика» и «Право».</w:t>
      </w:r>
    </w:p>
    <w:p w:rsidR="005245D9" w:rsidRPr="002F0F70" w:rsidRDefault="005245D9" w:rsidP="005245D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Учебный предмет «Искусство»  представлен двумя  образовательными  компонентами: «Искусство </w:t>
      </w:r>
      <w:proofErr w:type="gramStart"/>
      <w:r w:rsidRPr="002F0F70">
        <w:rPr>
          <w:rFonts w:ascii="Times New Roman" w:hAnsi="Times New Roman"/>
          <w:sz w:val="24"/>
          <w:szCs w:val="24"/>
        </w:rPr>
        <w:t>ИЗО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2F0F70">
        <w:rPr>
          <w:rFonts w:ascii="Times New Roman" w:hAnsi="Times New Roman"/>
          <w:sz w:val="24"/>
          <w:szCs w:val="24"/>
        </w:rPr>
        <w:t>Музыка</w:t>
      </w:r>
      <w:proofErr w:type="gramEnd"/>
      <w:r w:rsidRPr="002F0F70">
        <w:rPr>
          <w:rFonts w:ascii="Times New Roman" w:hAnsi="Times New Roman"/>
          <w:sz w:val="24"/>
          <w:szCs w:val="24"/>
        </w:rPr>
        <w:t>» в соответствии  с  инструктивным письмом МО и Н РТ  от  29.11.2010г № 10143/10.  В 8-9 классах компоненты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    Н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а изучение предмета  «Искусство», отводится по 1 часу в неделю в  </w:t>
      </w:r>
      <w:r w:rsidRPr="002F0F70">
        <w:rPr>
          <w:rFonts w:ascii="Times New Roman" w:hAnsi="Times New Roman"/>
          <w:sz w:val="24"/>
          <w:szCs w:val="24"/>
          <w:lang w:val="en-US"/>
        </w:rPr>
        <w:t>VIII</w:t>
      </w:r>
      <w:r w:rsidRPr="002F0F70">
        <w:rPr>
          <w:rFonts w:ascii="Times New Roman" w:hAnsi="Times New Roman"/>
          <w:sz w:val="24"/>
          <w:szCs w:val="24"/>
        </w:rPr>
        <w:t>-</w:t>
      </w:r>
      <w:r w:rsidRPr="002F0F70">
        <w:rPr>
          <w:rFonts w:ascii="Times New Roman" w:hAnsi="Times New Roman"/>
          <w:sz w:val="24"/>
          <w:szCs w:val="24"/>
          <w:lang w:val="en-US"/>
        </w:rPr>
        <w:t>IX</w:t>
      </w:r>
      <w:r w:rsidRPr="002F0F70">
        <w:rPr>
          <w:rFonts w:ascii="Times New Roman" w:hAnsi="Times New Roman"/>
          <w:sz w:val="24"/>
          <w:szCs w:val="24"/>
        </w:rPr>
        <w:t xml:space="preserve">  классах, ведется  преподавание интегрированного курса «Искусство». Осуществляется на основе двух различных  примерных программ: 35 часов  в год  на курс.  </w:t>
      </w: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Учебный предмет  «Технология» с целью учета  интересов и склонностей учащихся, </w:t>
      </w: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местных социально экономических условий изучается в рамках одного  из трех 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направлений: «Технология. Сельскохозяйственный труд».  Для технологической подготовки  включает в себя  разделы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«Электротехнические работы», «Технологии  ведения дома», «Черчение и графика»,  «Современное  производство и  профессиональное образование».</w:t>
      </w:r>
    </w:p>
    <w:p w:rsidR="005245D9" w:rsidRPr="002F0F70" w:rsidRDefault="005245D9" w:rsidP="005245D9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На основании учебного предмета  «Основы  безопасности жизнедеятельности » на  уровне основного  общего образования  отведен 1 час в неделю в </w:t>
      </w:r>
      <w:r w:rsidRPr="002F0F70">
        <w:rPr>
          <w:rFonts w:ascii="Times New Roman" w:hAnsi="Times New Roman"/>
          <w:sz w:val="24"/>
          <w:szCs w:val="24"/>
          <w:lang w:val="en-US"/>
        </w:rPr>
        <w:t>VIII</w:t>
      </w:r>
      <w:r w:rsidRPr="002F0F70">
        <w:rPr>
          <w:rFonts w:ascii="Times New Roman" w:hAnsi="Times New Roman"/>
          <w:sz w:val="24"/>
          <w:szCs w:val="24"/>
        </w:rPr>
        <w:t xml:space="preserve"> классе по базисному плану.  Отдельные вопросы курса О</w:t>
      </w:r>
      <w:proofErr w:type="gramStart"/>
      <w:r w:rsidRPr="002F0F70">
        <w:rPr>
          <w:rFonts w:ascii="Times New Roman" w:hAnsi="Times New Roman"/>
          <w:sz w:val="24"/>
          <w:szCs w:val="24"/>
        </w:rPr>
        <w:t>БЖ вкл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ючены в программу по биологии, </w:t>
      </w:r>
      <w:r w:rsidRPr="002F0F70">
        <w:rPr>
          <w:rFonts w:ascii="Times New Roman" w:hAnsi="Times New Roman"/>
          <w:sz w:val="24"/>
          <w:szCs w:val="24"/>
        </w:rPr>
        <w:lastRenderedPageBreak/>
        <w:t>географии,   часть содержания  предмета, связанная с  правовыми аспектами военной службы, перенесена в учебный предмет «Обществознание».</w:t>
      </w: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 С целью удовлетворения  потребностей  обучающихся и с  целью  более оптимального  усвоения  учебной программы,  часы    из  регионального (</w:t>
      </w:r>
      <w:proofErr w:type="gramStart"/>
      <w:r w:rsidRPr="002F0F70">
        <w:rPr>
          <w:rFonts w:ascii="Times New Roman" w:hAnsi="Times New Roman"/>
          <w:sz w:val="24"/>
          <w:szCs w:val="24"/>
        </w:rPr>
        <w:t>национально-региональный</w:t>
      </w:r>
      <w:proofErr w:type="gramEnd"/>
      <w:r w:rsidRPr="002F0F70">
        <w:rPr>
          <w:rFonts w:ascii="Times New Roman" w:hAnsi="Times New Roman"/>
          <w:sz w:val="24"/>
          <w:szCs w:val="24"/>
        </w:rPr>
        <w:t>) компонента  образовательного учреждения    распределены таким образом: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F0F70">
        <w:rPr>
          <w:rFonts w:ascii="Times New Roman" w:hAnsi="Times New Roman"/>
          <w:sz w:val="24"/>
          <w:szCs w:val="24"/>
        </w:rPr>
        <w:t>В 8-9 классах  на основании  письма «Методические  рекомендации о введении  3 часа  физической культуры  в недельный объем недельной  учебной нагрузки обучающихся  общеобразовательных  учреждений Российской Федерации» МО  и Н РФ от 08.10.2010г.  № ИК-1494/19 « О введении  третьего часа  физической культуры».1 час передан на преподавание физической культуры</w:t>
      </w: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142" w:type="dxa"/>
        <w:tblLook w:val="04A0" w:firstRow="1" w:lastRow="0" w:firstColumn="1" w:lastColumn="0" w:noHBand="0" w:noVBand="1"/>
      </w:tblPr>
      <w:tblGrid>
        <w:gridCol w:w="3207"/>
        <w:gridCol w:w="3160"/>
        <w:gridCol w:w="3204"/>
      </w:tblGrid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- 5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rPr>
          <w:trHeight w:val="150"/>
        </w:trPr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- 6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45D9" w:rsidTr="00DC79F7">
        <w:tc>
          <w:tcPr>
            <w:tcW w:w="3207" w:type="dxa"/>
          </w:tcPr>
          <w:p w:rsidR="005245D9" w:rsidRDefault="005245D9" w:rsidP="00DC7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60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4" w:type="dxa"/>
          </w:tcPr>
          <w:p w:rsidR="005245D9" w:rsidRDefault="005245D9" w:rsidP="00DC7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Формы, порядок текущего контроля успеваемости  и промежуточной аттестации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  соответствующим  Положением школы.  Формы промежуточной аттестации  по учебным дисциплинам  прилагается к учебному плану школы за 2017-2018 учебный год.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Вариант 3</w:t>
      </w:r>
    </w:p>
    <w:tbl>
      <w:tblPr>
        <w:tblW w:w="9799" w:type="dxa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406"/>
        <w:gridCol w:w="870"/>
        <w:gridCol w:w="12"/>
        <w:gridCol w:w="1008"/>
        <w:gridCol w:w="74"/>
        <w:gridCol w:w="1263"/>
        <w:gridCol w:w="1443"/>
        <w:gridCol w:w="1103"/>
      </w:tblGrid>
      <w:tr w:rsidR="005245D9" w:rsidRPr="002F0F70" w:rsidTr="00DC79F7">
        <w:trPr>
          <w:trHeight w:val="428"/>
          <w:tblCellSpacing w:w="0" w:type="dxa"/>
        </w:trPr>
        <w:tc>
          <w:tcPr>
            <w:tcW w:w="9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план</w:t>
            </w:r>
          </w:p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для 1-4 классов по ФГОС НОО </w:t>
            </w:r>
            <w:proofErr w:type="spell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МБОУ</w:t>
            </w:r>
            <w:proofErr w:type="gram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«Н</w:t>
            </w:r>
            <w:proofErr w:type="gram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ово-Сережкинская</w:t>
            </w:r>
            <w:proofErr w:type="spell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ООШ» МО «ЛМР» РТ</w:t>
            </w:r>
          </w:p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на 2017-2018 учебный год</w:t>
            </w:r>
          </w:p>
        </w:tc>
      </w:tr>
      <w:tr w:rsidR="005245D9" w:rsidRPr="002F0F70" w:rsidTr="00DC79F7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245D9" w:rsidRPr="002F0F70" w:rsidTr="00DC79F7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81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 на родном языке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45D9" w:rsidRPr="002F0F70" w:rsidTr="00DC79F7">
        <w:trPr>
          <w:trHeight w:val="275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245D9" w:rsidRPr="002F0F70" w:rsidTr="00DC79F7">
        <w:trPr>
          <w:trHeight w:val="537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469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5245D9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5245D9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5245D9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2F0F70">
              <w:rPr>
                <w:rFonts w:ascii="Times New Roman" w:hAnsi="Times New Roman"/>
                <w:i/>
                <w:sz w:val="24"/>
                <w:szCs w:val="24"/>
              </w:rPr>
              <w:t xml:space="preserve">итературное чтение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D9" w:rsidRPr="002F0F70" w:rsidRDefault="005245D9" w:rsidP="00DC79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99,5</w:t>
            </w:r>
          </w:p>
        </w:tc>
      </w:tr>
    </w:tbl>
    <w:p w:rsidR="005245D9" w:rsidRPr="002F0F70" w:rsidRDefault="005245D9" w:rsidP="005245D9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br w:type="column"/>
      </w: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Вариант № 4</w:t>
      </w:r>
    </w:p>
    <w:p w:rsidR="005245D9" w:rsidRPr="002F0F70" w:rsidRDefault="005245D9" w:rsidP="005245D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5245D9" w:rsidRPr="002F0F70" w:rsidRDefault="005245D9" w:rsidP="005245D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для 5-7 классов по ФГОС ООО </w:t>
      </w:r>
      <w:proofErr w:type="spellStart"/>
      <w:r w:rsidRPr="002F0F70">
        <w:rPr>
          <w:rFonts w:ascii="Times New Roman" w:hAnsi="Times New Roman"/>
          <w:b/>
          <w:bCs/>
          <w:sz w:val="24"/>
          <w:szCs w:val="24"/>
        </w:rPr>
        <w:t>МБОУ</w:t>
      </w:r>
      <w:proofErr w:type="gramStart"/>
      <w:r w:rsidRPr="002F0F70">
        <w:rPr>
          <w:rFonts w:ascii="Times New Roman" w:hAnsi="Times New Roman"/>
          <w:b/>
          <w:bCs/>
          <w:sz w:val="24"/>
          <w:szCs w:val="24"/>
        </w:rPr>
        <w:t>«Н</w:t>
      </w:r>
      <w:proofErr w:type="gramEnd"/>
      <w:r w:rsidRPr="002F0F70">
        <w:rPr>
          <w:rFonts w:ascii="Times New Roman" w:hAnsi="Times New Roman"/>
          <w:b/>
          <w:bCs/>
          <w:sz w:val="24"/>
          <w:szCs w:val="24"/>
        </w:rPr>
        <w:t>ово-Сережкинская</w:t>
      </w:r>
      <w:proofErr w:type="spellEnd"/>
      <w:r w:rsidRPr="002F0F70">
        <w:rPr>
          <w:rFonts w:ascii="Times New Roman" w:hAnsi="Times New Roman"/>
          <w:b/>
          <w:bCs/>
          <w:sz w:val="24"/>
          <w:szCs w:val="24"/>
        </w:rPr>
        <w:t xml:space="preserve"> ООШ» МО «ЛМР» РТ  на 2017-2018 учебный год</w:t>
      </w:r>
    </w:p>
    <w:p w:rsidR="005245D9" w:rsidRPr="002F0F70" w:rsidRDefault="005245D9" w:rsidP="005245D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(изучение родного языка наряду с преподаванием на русском языке)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5"/>
        <w:gridCol w:w="152"/>
        <w:gridCol w:w="2806"/>
        <w:gridCol w:w="76"/>
        <w:gridCol w:w="385"/>
        <w:gridCol w:w="116"/>
        <w:gridCol w:w="598"/>
        <w:gridCol w:w="652"/>
        <w:gridCol w:w="57"/>
        <w:gridCol w:w="708"/>
        <w:gridCol w:w="142"/>
        <w:gridCol w:w="399"/>
        <w:gridCol w:w="175"/>
        <w:gridCol w:w="764"/>
      </w:tblGrid>
      <w:tr w:rsidR="005245D9" w:rsidRPr="002F0F70" w:rsidTr="00DC79F7">
        <w:trPr>
          <w:trHeight w:val="469"/>
          <w:jc w:val="center"/>
        </w:trPr>
        <w:tc>
          <w:tcPr>
            <w:tcW w:w="2525" w:type="dxa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034" w:type="dxa"/>
            <w:gridSpan w:val="3"/>
            <w:vMerge w:val="restart"/>
            <w:tcBorders>
              <w:tr2bl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996" w:type="dxa"/>
            <w:gridSpan w:val="10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5245D9" w:rsidRPr="002F0F70" w:rsidTr="00DC79F7">
        <w:trPr>
          <w:trHeight w:val="511"/>
          <w:jc w:val="center"/>
        </w:trPr>
        <w:tc>
          <w:tcPr>
            <w:tcW w:w="2525" w:type="dxa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r2bl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5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14" w:type="dxa"/>
            <w:gridSpan w:val="2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65" w:type="dxa"/>
            <w:gridSpan w:val="2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41" w:type="dxa"/>
            <w:gridSpan w:val="2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39" w:type="dxa"/>
            <w:gridSpan w:val="2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245D9" w:rsidRPr="002F0F70" w:rsidTr="00DC79F7">
        <w:trPr>
          <w:trHeight w:val="315"/>
          <w:jc w:val="center"/>
        </w:trPr>
        <w:tc>
          <w:tcPr>
            <w:tcW w:w="2525" w:type="dxa"/>
          </w:tcPr>
          <w:p w:rsidR="005245D9" w:rsidRPr="00A26F45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96" w:type="dxa"/>
            <w:gridSpan w:val="10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45D9" w:rsidRPr="002F0F70" w:rsidTr="00DC79F7">
        <w:trPr>
          <w:trHeight w:val="330"/>
          <w:jc w:val="center"/>
        </w:trPr>
        <w:tc>
          <w:tcPr>
            <w:tcW w:w="2677" w:type="dxa"/>
            <w:gridSpan w:val="2"/>
            <w:vMerge w:val="restart"/>
          </w:tcPr>
          <w:p w:rsidR="005245D9" w:rsidRPr="00A26F45" w:rsidRDefault="005245D9" w:rsidP="00DC79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  <w:p w:rsidR="005245D9" w:rsidRPr="00A26F45" w:rsidRDefault="005245D9" w:rsidP="00DC79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5245D9" w:rsidRPr="002F0F70" w:rsidTr="00DC79F7">
        <w:trPr>
          <w:trHeight w:val="375"/>
          <w:jc w:val="center"/>
        </w:trPr>
        <w:tc>
          <w:tcPr>
            <w:tcW w:w="2677" w:type="dxa"/>
            <w:gridSpan w:val="2"/>
            <w:vMerge/>
          </w:tcPr>
          <w:p w:rsidR="005245D9" w:rsidRPr="00A26F45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5245D9" w:rsidRPr="002F0F70" w:rsidTr="00DC79F7">
        <w:trPr>
          <w:trHeight w:val="335"/>
          <w:jc w:val="center"/>
        </w:trPr>
        <w:tc>
          <w:tcPr>
            <w:tcW w:w="2677" w:type="dxa"/>
            <w:gridSpan w:val="2"/>
            <w:vMerge w:val="restart"/>
          </w:tcPr>
          <w:p w:rsidR="005245D9" w:rsidRPr="00A26F45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>родной язык  родная литература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245D9" w:rsidRPr="002F0F70" w:rsidTr="00DC79F7">
        <w:trPr>
          <w:trHeight w:val="335"/>
          <w:jc w:val="center"/>
        </w:trPr>
        <w:tc>
          <w:tcPr>
            <w:tcW w:w="2677" w:type="dxa"/>
            <w:gridSpan w:val="2"/>
            <w:vMerge/>
          </w:tcPr>
          <w:p w:rsidR="005245D9" w:rsidRPr="00A26F45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5245D9" w:rsidRPr="002F0F70" w:rsidTr="00DC79F7">
        <w:trPr>
          <w:trHeight w:val="131"/>
          <w:jc w:val="center"/>
        </w:trPr>
        <w:tc>
          <w:tcPr>
            <w:tcW w:w="2677" w:type="dxa"/>
            <w:gridSpan w:val="2"/>
          </w:tcPr>
          <w:p w:rsidR="005245D9" w:rsidRPr="00A26F45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5245D9" w:rsidRPr="002F0F70" w:rsidTr="00DC79F7">
        <w:trPr>
          <w:trHeight w:val="427"/>
          <w:jc w:val="center"/>
        </w:trPr>
        <w:tc>
          <w:tcPr>
            <w:tcW w:w="2677" w:type="dxa"/>
            <w:gridSpan w:val="2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245D9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5245D9" w:rsidRPr="002F0F70" w:rsidTr="00DC79F7">
        <w:trPr>
          <w:trHeight w:val="201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245D9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45D9" w:rsidRPr="002F0F70" w:rsidTr="00DC79F7">
        <w:trPr>
          <w:trHeight w:val="402"/>
          <w:jc w:val="center"/>
        </w:trPr>
        <w:tc>
          <w:tcPr>
            <w:tcW w:w="2677" w:type="dxa"/>
            <w:gridSpan w:val="2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245D9" w:rsidRPr="002F0F70" w:rsidTr="00DC79F7">
        <w:trPr>
          <w:trHeight w:val="234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318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245D9" w:rsidRPr="002F0F70" w:rsidTr="00DC79F7">
        <w:trPr>
          <w:trHeight w:val="181"/>
          <w:jc w:val="center"/>
        </w:trPr>
        <w:tc>
          <w:tcPr>
            <w:tcW w:w="2677" w:type="dxa"/>
            <w:gridSpan w:val="2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245D9" w:rsidRPr="002F0F70" w:rsidTr="00DC79F7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251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245D9" w:rsidRPr="002F0F70" w:rsidTr="00DC79F7">
        <w:trPr>
          <w:trHeight w:val="251"/>
          <w:jc w:val="center"/>
        </w:trPr>
        <w:tc>
          <w:tcPr>
            <w:tcW w:w="2677" w:type="dxa"/>
            <w:gridSpan w:val="2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245D9" w:rsidRPr="002F0F70" w:rsidTr="00DC79F7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2677" w:type="dxa"/>
            <w:gridSpan w:val="2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245D9" w:rsidRPr="002F0F70" w:rsidTr="00DC79F7">
        <w:trPr>
          <w:trHeight w:val="413"/>
          <w:jc w:val="center"/>
        </w:trPr>
        <w:tc>
          <w:tcPr>
            <w:tcW w:w="2677" w:type="dxa"/>
            <w:gridSpan w:val="2"/>
            <w:vMerge w:val="restart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5245D9" w:rsidRPr="002F0F70" w:rsidTr="00DC79F7">
        <w:trPr>
          <w:trHeight w:val="284"/>
          <w:jc w:val="center"/>
        </w:trPr>
        <w:tc>
          <w:tcPr>
            <w:tcW w:w="5483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163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/5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ОДНКНР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301"/>
          <w:jc w:val="center"/>
        </w:trPr>
        <w:tc>
          <w:tcPr>
            <w:tcW w:w="5483" w:type="dxa"/>
            <w:gridSpan w:val="3"/>
          </w:tcPr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trHeight w:val="232"/>
          <w:jc w:val="center"/>
        </w:trPr>
        <w:tc>
          <w:tcPr>
            <w:tcW w:w="5483" w:type="dxa"/>
            <w:gridSpan w:val="3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64" w:type="dxa"/>
            <w:vAlign w:val="bottom"/>
          </w:tcPr>
          <w:p w:rsidR="005245D9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168</w:t>
            </w:r>
          </w:p>
        </w:tc>
      </w:tr>
    </w:tbl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Учебный план</w:t>
      </w:r>
    </w:p>
    <w:p w:rsidR="005245D9" w:rsidRDefault="005245D9" w:rsidP="005245D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для 8-9 классов по  ФК ГОС </w:t>
      </w:r>
      <w:proofErr w:type="spellStart"/>
      <w:r w:rsidRPr="002F0F70">
        <w:rPr>
          <w:rFonts w:ascii="Times New Roman" w:hAnsi="Times New Roman"/>
          <w:b/>
          <w:bCs/>
          <w:sz w:val="24"/>
          <w:szCs w:val="24"/>
        </w:rPr>
        <w:t>МБОУ</w:t>
      </w:r>
      <w:proofErr w:type="gramStart"/>
      <w:r w:rsidRPr="002F0F70">
        <w:rPr>
          <w:rFonts w:ascii="Times New Roman" w:hAnsi="Times New Roman"/>
          <w:b/>
          <w:bCs/>
          <w:sz w:val="24"/>
          <w:szCs w:val="24"/>
        </w:rPr>
        <w:t>«Н</w:t>
      </w:r>
      <w:proofErr w:type="gramEnd"/>
      <w:r w:rsidRPr="002F0F70">
        <w:rPr>
          <w:rFonts w:ascii="Times New Roman" w:hAnsi="Times New Roman"/>
          <w:b/>
          <w:bCs/>
          <w:sz w:val="24"/>
          <w:szCs w:val="24"/>
        </w:rPr>
        <w:t>ово-Сережкинская</w:t>
      </w:r>
      <w:proofErr w:type="spellEnd"/>
      <w:r w:rsidRPr="002F0F70">
        <w:rPr>
          <w:rFonts w:ascii="Times New Roman" w:hAnsi="Times New Roman"/>
          <w:b/>
          <w:bCs/>
          <w:sz w:val="24"/>
          <w:szCs w:val="24"/>
        </w:rPr>
        <w:t xml:space="preserve"> ООШ» МО «ЛМР» РТ </w:t>
      </w:r>
    </w:p>
    <w:p w:rsidR="005245D9" w:rsidRPr="002F0F70" w:rsidRDefault="005245D9" w:rsidP="005245D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на 2017-2018 учебный год</w:t>
      </w:r>
    </w:p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с русским языком обучения</w:t>
      </w:r>
    </w:p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5245D9" w:rsidRPr="002F0F70" w:rsidTr="00DC79F7">
        <w:trPr>
          <w:cantSplit/>
          <w:trHeight w:val="240"/>
        </w:trPr>
        <w:tc>
          <w:tcPr>
            <w:tcW w:w="45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        </w:t>
            </w:r>
          </w:p>
        </w:tc>
        <w:tc>
          <w:tcPr>
            <w:tcW w:w="4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 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VII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 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5245D9" w:rsidRPr="002F0F70" w:rsidTr="00DC79F7">
        <w:trPr>
          <w:cantSplit/>
          <w:trHeight w:val="36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  <w:t>и право)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&lt;1&gt;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)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&lt;2&gt;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5245D9" w:rsidRPr="002F0F70" w:rsidTr="00DC79F7">
        <w:trPr>
          <w:cantSplit/>
          <w:trHeight w:val="36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жизнедеятел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810"/>
        <w:gridCol w:w="810"/>
        <w:gridCol w:w="810"/>
        <w:gridCol w:w="810"/>
        <w:gridCol w:w="810"/>
        <w:gridCol w:w="945"/>
      </w:tblGrid>
      <w:tr w:rsidR="005245D9" w:rsidRPr="002F0F70" w:rsidTr="00DC79F7">
        <w:trPr>
          <w:cantSplit/>
          <w:trHeight w:val="24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141 </w:t>
            </w:r>
          </w:p>
        </w:tc>
      </w:tr>
      <w:tr w:rsidR="005245D9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Региональный (национально-</w:t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proofErr w:type="gram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  <w:proofErr w:type="spellEnd"/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) компонент и компонент  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образовательного учреждения </w:t>
            </w:r>
          </w:p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(6-  дневная неделя)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</w:tr>
      <w:tr w:rsidR="005245D9" w:rsidRPr="002F0F70" w:rsidTr="00DC79F7">
        <w:trPr>
          <w:cantSplit/>
          <w:trHeight w:val="27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cantSplit/>
          <w:trHeight w:val="261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  язык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cantSplit/>
          <w:trHeight w:val="392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cantSplit/>
          <w:trHeight w:val="271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45D9" w:rsidRPr="002F0F70" w:rsidTr="00DC79F7">
        <w:trPr>
          <w:cantSplit/>
          <w:trHeight w:val="403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5D9" w:rsidRPr="002F0F70" w:rsidTr="00DC79F7">
        <w:trPr>
          <w:cantSplit/>
          <w:trHeight w:val="6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Предельно допустимая аудиторная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учебная нагрузка при 6-дневной 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учебной неделе (требования       </w:t>
            </w: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СанПиН)               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5D9" w:rsidRPr="002F0F70" w:rsidRDefault="005245D9" w:rsidP="00DC79F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/156</w:t>
            </w:r>
          </w:p>
        </w:tc>
      </w:tr>
    </w:tbl>
    <w:p w:rsidR="005245D9" w:rsidRPr="002F0F70" w:rsidRDefault="005245D9" w:rsidP="005245D9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2-4 классов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2017-2018учебный год</w:t>
      </w:r>
    </w:p>
    <w:p w:rsidR="005245D9" w:rsidRPr="002F0F70" w:rsidRDefault="005245D9" w:rsidP="005245D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F0F70">
        <w:rPr>
          <w:rFonts w:ascii="Times New Roman" w:hAnsi="Times New Roman"/>
          <w:b/>
          <w:color w:val="000000"/>
          <w:sz w:val="24"/>
          <w:szCs w:val="24"/>
        </w:rPr>
        <w:t>Начальное общее образование</w:t>
      </w: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676"/>
        <w:gridCol w:w="958"/>
        <w:gridCol w:w="1276"/>
        <w:gridCol w:w="1276"/>
        <w:gridCol w:w="1418"/>
      </w:tblGrid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ДГ</w:t>
            </w:r>
          </w:p>
        </w:tc>
      </w:tr>
      <w:tr w:rsidR="005245D9" w:rsidRPr="002F0F70" w:rsidTr="00DC79F7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  и 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5245D9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5245D9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ВГО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Выставление  годовой оценки</w:t>
            </w:r>
          </w:p>
        </w:tc>
      </w:tr>
      <w:tr w:rsidR="005245D9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2F0F70">
              <w:rPr>
                <w:color w:val="000000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</w:tbl>
    <w:p w:rsidR="005245D9" w:rsidRPr="002F0F70" w:rsidRDefault="005245D9" w:rsidP="005245D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5-8 классов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2017-2018 учебный год</w:t>
      </w: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116"/>
        <w:gridCol w:w="1418"/>
        <w:gridCol w:w="1417"/>
        <w:gridCol w:w="1276"/>
        <w:gridCol w:w="1276"/>
        <w:gridCol w:w="1418"/>
      </w:tblGrid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ДГ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ВГО,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(Музыка)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rPr>
          <w:trHeight w:val="41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</w:t>
            </w:r>
            <w:proofErr w:type="gramStart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  <w:tr w:rsidR="005245D9" w:rsidRPr="002F0F70" w:rsidTr="00DC79F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ВГО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</w:tr>
    </w:tbl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5245D9" w:rsidRPr="002F0F70" w:rsidTr="00DC79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5245D9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5245D9" w:rsidRPr="002F0F70" w:rsidTr="00DC79F7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ВГО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D9" w:rsidRPr="002F0F70" w:rsidRDefault="005245D9" w:rsidP="00DC79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Выставление  годовой оценки</w:t>
            </w:r>
          </w:p>
        </w:tc>
      </w:tr>
    </w:tbl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45D9" w:rsidRPr="002F0F70" w:rsidRDefault="005245D9" w:rsidP="005245D9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jc w:val="both"/>
        <w:rPr>
          <w:rFonts w:ascii="Times New Roman" w:hAnsi="Times New Roman"/>
          <w:sz w:val="24"/>
          <w:szCs w:val="24"/>
        </w:rPr>
      </w:pPr>
    </w:p>
    <w:p w:rsidR="005245D9" w:rsidRPr="002F0F70" w:rsidRDefault="005245D9" w:rsidP="005245D9">
      <w:pPr>
        <w:jc w:val="both"/>
        <w:rPr>
          <w:rFonts w:ascii="Times New Roman" w:hAnsi="Times New Roman"/>
          <w:sz w:val="24"/>
          <w:szCs w:val="24"/>
        </w:rPr>
      </w:pPr>
    </w:p>
    <w:p w:rsidR="005245D9" w:rsidRDefault="005245D9" w:rsidP="005245D9"/>
    <w:p w:rsidR="005245D9" w:rsidRDefault="005245D9" w:rsidP="005245D9"/>
    <w:p w:rsidR="005245D9" w:rsidRDefault="005245D9" w:rsidP="005245D9"/>
    <w:p w:rsidR="005245D9" w:rsidRDefault="005245D9" w:rsidP="005245D9"/>
    <w:p w:rsidR="005245D9" w:rsidRDefault="005245D9" w:rsidP="005245D9"/>
    <w:p w:rsidR="00301C61" w:rsidRDefault="005245D9">
      <w:r>
        <w:rPr>
          <w:noProof/>
          <w:lang w:eastAsia="ru-RU"/>
        </w:rPr>
        <w:drawing>
          <wp:inline distT="0" distB="0" distL="0" distR="0">
            <wp:extent cx="6030595" cy="8288929"/>
            <wp:effectExtent l="0" t="0" r="8255" b="0"/>
            <wp:docPr id="2" name="Рисунок 2" descr="C:\Users\Марина\Pictures\2018-11-04 ПОСЛЕД СТО 2017-2018 УЧ.ГОД\ПОСЛЕД СТО 2017-2018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2018-11-04 ПОСЛЕД СТО 2017-2018 УЧ.ГОД\ПОСЛЕД СТО 2017-2018 УЧ.ГО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C61" w:rsidSect="000F7440">
      <w:footerReference w:type="default" r:id="rId8"/>
      <w:pgSz w:w="11906" w:h="16838"/>
      <w:pgMar w:top="851" w:right="991" w:bottom="568" w:left="1418" w:header="708" w:footer="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106518"/>
      <w:docPartObj>
        <w:docPartGallery w:val="Page Numbers (Bottom of Page)"/>
        <w:docPartUnique/>
      </w:docPartObj>
    </w:sdtPr>
    <w:sdtEndPr/>
    <w:sdtContent>
      <w:p w:rsidR="0057104F" w:rsidRDefault="005245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57104F" w:rsidRDefault="005245D9">
    <w:pPr>
      <w:pStyle w:val="a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D28"/>
    <w:multiLevelType w:val="hybridMultilevel"/>
    <w:tmpl w:val="6FE2B3C0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>
    <w:nsid w:val="193948C5"/>
    <w:multiLevelType w:val="hybridMultilevel"/>
    <w:tmpl w:val="DB84F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102F69"/>
    <w:multiLevelType w:val="hybridMultilevel"/>
    <w:tmpl w:val="BCB29F0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DA65827"/>
    <w:multiLevelType w:val="hybridMultilevel"/>
    <w:tmpl w:val="2CF63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1F2968"/>
    <w:multiLevelType w:val="hybridMultilevel"/>
    <w:tmpl w:val="E4A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6769D"/>
    <w:multiLevelType w:val="hybridMultilevel"/>
    <w:tmpl w:val="8FF63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E876500"/>
    <w:multiLevelType w:val="hybridMultilevel"/>
    <w:tmpl w:val="1BA01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5D9"/>
    <w:rsid w:val="00301C61"/>
    <w:rsid w:val="0052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5D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5245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5245D9"/>
    <w:rPr>
      <w:i/>
      <w:iCs/>
    </w:rPr>
  </w:style>
  <w:style w:type="paragraph" w:customStyle="1" w:styleId="1">
    <w:name w:val="Без интервала1"/>
    <w:rsid w:val="00524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245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24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5D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2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5D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5D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5245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5245D9"/>
    <w:rPr>
      <w:i/>
      <w:iCs/>
    </w:rPr>
  </w:style>
  <w:style w:type="paragraph" w:customStyle="1" w:styleId="1">
    <w:name w:val="Без интервала1"/>
    <w:rsid w:val="00524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245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245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2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5D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2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5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4042</Words>
  <Characters>23041</Characters>
  <Application>Microsoft Office Word</Application>
  <DocSecurity>0</DocSecurity>
  <Lines>192</Lines>
  <Paragraphs>54</Paragraphs>
  <ScaleCrop>false</ScaleCrop>
  <Company/>
  <LinksUpToDate>false</LinksUpToDate>
  <CharactersWithSpaces>27029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2018-11-04T20:11:00Z</dcterms:created>
  <dcterms:modified xsi:type="dcterms:W3CDTF">2018-11-04T20:16:00Z</dcterms:modified>
</cp:coreProperties>
</file>